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60BA7">
        <w:rPr>
          <w:b/>
        </w:rPr>
        <w:t>2</w:t>
      </w:r>
      <w:r w:rsidR="00A17E75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D7FC3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D7FC3" w:rsidP="00042BEA">
            <w:pPr>
              <w:tabs>
                <w:tab w:val="left" w:pos="284"/>
              </w:tabs>
              <w:spacing w:line="240" w:lineRule="exact"/>
            </w:pPr>
            <w:r>
              <w:t xml:space="preserve">ÇALGILAR / </w:t>
            </w:r>
            <w:r w:rsidR="003E4752">
              <w:t>Çalgıları Sınıflandırma</w:t>
            </w:r>
            <w:r>
              <w:t xml:space="preserve"> / </w:t>
            </w:r>
            <w:r w:rsidR="003E4752">
              <w:t>Çalgılar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E4752" w:rsidP="00E67278">
            <w:r w:rsidRPr="003E4752">
              <w:t>Mü.3.D.1. Bildiği çalgıları özelliklerine göre sınıflandırır.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4131B8">
            <w:r w:rsidRPr="009D7FC3">
              <w:t>“Köyde Şenlik” adlı öykü,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7FC3" w:rsidRDefault="003E4752" w:rsidP="003E475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E4752">
              <w:rPr>
                <w:iCs/>
              </w:rPr>
              <w:t>Çalgılar çalınma şekillerine göre türlere ayrıl</w:t>
            </w:r>
            <w:r>
              <w:rPr>
                <w:iCs/>
              </w:rPr>
              <w:t>dığı, b</w:t>
            </w:r>
            <w:r w:rsidRPr="003E4752">
              <w:rPr>
                <w:iCs/>
              </w:rPr>
              <w:t>u türler</w:t>
            </w:r>
            <w:r>
              <w:rPr>
                <w:iCs/>
              </w:rPr>
              <w:t xml:space="preserve">in </w:t>
            </w:r>
            <w:r w:rsidRPr="003E4752">
              <w:rPr>
                <w:iCs/>
              </w:rPr>
              <w:t xml:space="preserve">vurmalı, telli, üflemeli, tuşlu ve yaylı </w:t>
            </w:r>
            <w:r>
              <w:rPr>
                <w:iCs/>
              </w:rPr>
              <w:t>çalgılar olduğu belirtilir.</w:t>
            </w:r>
          </w:p>
          <w:p w:rsidR="003E4752" w:rsidRDefault="003E4752" w:rsidP="003E475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E4752">
              <w:rPr>
                <w:iCs/>
              </w:rPr>
              <w:t>Öyküde adı geçen çalgıları türlerine uygun kutucukla eşleştir</w:t>
            </w:r>
            <w:r w:rsidR="00343A1C">
              <w:rPr>
                <w:iCs/>
              </w:rPr>
              <w:t>meleri istenir. (Çalgıları Sınıflandıralım Etkinliği)</w:t>
            </w:r>
          </w:p>
          <w:p w:rsidR="00343A1C" w:rsidRPr="002517AD" w:rsidRDefault="00343A1C" w:rsidP="00343A1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43A1C">
              <w:rPr>
                <w:iCs/>
              </w:rPr>
              <w:t>“Çalgılar” adlı şarkı dinle</w:t>
            </w:r>
            <w:r>
              <w:rPr>
                <w:iCs/>
              </w:rPr>
              <w:t>tilir</w:t>
            </w:r>
            <w:r w:rsidRPr="00343A1C">
              <w:rPr>
                <w:iCs/>
              </w:rPr>
              <w:t xml:space="preserve"> ve birlikte seslendir</w:t>
            </w:r>
            <w:r>
              <w:rPr>
                <w:iCs/>
              </w:rPr>
              <w:t>ilir</w:t>
            </w:r>
            <w:r w:rsidRPr="00343A1C">
              <w:rPr>
                <w:iCs/>
              </w:rPr>
              <w:t>.</w:t>
            </w:r>
            <w:r>
              <w:rPr>
                <w:iCs/>
              </w:rPr>
              <w:t xml:space="preserve"> </w:t>
            </w:r>
            <w:r w:rsidRPr="00343A1C">
              <w:rPr>
                <w:iCs/>
              </w:rPr>
              <w:t xml:space="preserve">Şarkıda geçen çalgıların çalınış şekilleri taklit </w:t>
            </w:r>
            <w:r>
              <w:rPr>
                <w:iCs/>
              </w:rPr>
              <w:t>ettirilir. (Çalgılar Etkinliği)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B85730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4618" w:rsidRDefault="00784618" w:rsidP="00161E3C">
      <w:r>
        <w:separator/>
      </w:r>
    </w:p>
  </w:endnote>
  <w:endnote w:type="continuationSeparator" w:id="0">
    <w:p w:rsidR="00784618" w:rsidRDefault="007846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4618" w:rsidRDefault="00784618" w:rsidP="00161E3C">
      <w:r>
        <w:separator/>
      </w:r>
    </w:p>
  </w:footnote>
  <w:footnote w:type="continuationSeparator" w:id="0">
    <w:p w:rsidR="00784618" w:rsidRDefault="007846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C5514"/>
    <w:rsid w:val="000E2B76"/>
    <w:rsid w:val="000F2537"/>
    <w:rsid w:val="00102DAB"/>
    <w:rsid w:val="00103C1C"/>
    <w:rsid w:val="00111A65"/>
    <w:rsid w:val="001136F6"/>
    <w:rsid w:val="00117B9D"/>
    <w:rsid w:val="00132EA3"/>
    <w:rsid w:val="001357B0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91DF4"/>
    <w:rsid w:val="00B94CA8"/>
    <w:rsid w:val="00BB08DE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0C5E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BBE27-A301-4C1C-83E0-AC6490D20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2019-02-23T13:23:00Z</dcterms:created>
  <dcterms:modified xsi:type="dcterms:W3CDTF">2019-02-23T13:39:00Z</dcterms:modified>
</cp:coreProperties>
</file>