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Pr="006B32B0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13449" w:rsidP="00042BEA">
            <w:pPr>
              <w:tabs>
                <w:tab w:val="left" w:pos="284"/>
              </w:tabs>
              <w:spacing w:line="240" w:lineRule="exact"/>
            </w:pPr>
            <w:r>
              <w:t>Yer Değiştirme</w:t>
            </w:r>
            <w:r w:rsidR="00C54034" w:rsidRPr="00C54034"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B32B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B32B0">
              <w:rPr>
                <w:bCs/>
              </w:rPr>
              <w:t>BO.1.2.1.1.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Sarı Fiziksel Etkinlik Kartları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9. Eğilme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10. Esnetme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 xml:space="preserve">11. </w:t>
            </w:r>
            <w:proofErr w:type="gramStart"/>
            <w:r w:rsidRPr="00C43E76">
              <w:rPr>
                <w:iCs/>
              </w:rPr>
              <w:t>Dönme -</w:t>
            </w:r>
            <w:proofErr w:type="gramEnd"/>
            <w:r w:rsidRPr="00C43E76">
              <w:rPr>
                <w:iCs/>
              </w:rPr>
              <w:t xml:space="preserve"> Salınım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12. Ağırlık Aktarımı</w:t>
            </w:r>
          </w:p>
          <w:p w:rsidR="003B0DF1" w:rsidRPr="00B2146D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 xml:space="preserve">13. </w:t>
            </w:r>
            <w:proofErr w:type="gramStart"/>
            <w:r w:rsidRPr="00C43E76">
              <w:rPr>
                <w:iCs/>
              </w:rPr>
              <w:t>Atlama -</w:t>
            </w:r>
            <w:proofErr w:type="gramEnd"/>
            <w:r w:rsidRPr="00C43E76">
              <w:rPr>
                <w:iCs/>
              </w:rPr>
              <w:t xml:space="preserve"> Konma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2B0" w:rsidRDefault="006B32B0" w:rsidP="006B32B0">
            <w:pPr>
              <w:autoSpaceDE w:val="0"/>
              <w:autoSpaceDN w:val="0"/>
              <w:adjustRightInd w:val="0"/>
            </w:pPr>
            <w:r>
              <w:t xml:space="preserve">Tüm sarı </w:t>
            </w:r>
            <w:proofErr w:type="spellStart"/>
            <w:r>
              <w:t>FEK’lerdeki</w:t>
            </w:r>
            <w:proofErr w:type="spellEnd"/>
            <w:r>
              <w:t xml:space="preserve"> fiziki etkinlikler ve önceki kazanımlarda önerilen oyunlara düzenli katılımları sağlanmalıdır.</w:t>
            </w:r>
          </w:p>
          <w:p w:rsidR="00E251B6" w:rsidRPr="00AF7516" w:rsidRDefault="006B32B0" w:rsidP="006B32B0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1344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2F0" w:rsidRDefault="00D152F0" w:rsidP="00161E3C">
      <w:r>
        <w:separator/>
      </w:r>
    </w:p>
  </w:endnote>
  <w:endnote w:type="continuationSeparator" w:id="0">
    <w:p w:rsidR="00D152F0" w:rsidRDefault="00D152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2F0" w:rsidRDefault="00D152F0" w:rsidP="00161E3C">
      <w:r>
        <w:separator/>
      </w:r>
    </w:p>
  </w:footnote>
  <w:footnote w:type="continuationSeparator" w:id="0">
    <w:p w:rsidR="00D152F0" w:rsidRDefault="00D152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45D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BF77E-84B3-4994-B299-2EBD6A62C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2020-02-08T19:34:00Z</dcterms:created>
  <dcterms:modified xsi:type="dcterms:W3CDTF">2020-02-08T19:34:00Z</dcterms:modified>
</cp:coreProperties>
</file>